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9A" w:rsidRPr="000B629A" w:rsidRDefault="000B629A" w:rsidP="000B629A">
      <w:pPr>
        <w:pStyle w:val="docdata"/>
        <w:widowControl w:val="0"/>
        <w:spacing w:before="0" w:beforeAutospacing="0" w:after="0" w:afterAutospacing="0"/>
      </w:pPr>
      <w:r w:rsidRPr="000B629A">
        <w:rPr>
          <w:b/>
          <w:bCs/>
          <w:color w:val="000000"/>
          <w:sz w:val="28"/>
          <w:szCs w:val="28"/>
        </w:rPr>
        <w:t xml:space="preserve">                         </w:t>
      </w:r>
      <w:r w:rsidR="00577922">
        <w:rPr>
          <w:b/>
          <w:bCs/>
          <w:color w:val="000000"/>
          <w:sz w:val="28"/>
          <w:szCs w:val="28"/>
        </w:rPr>
        <w:t xml:space="preserve">   </w:t>
      </w:r>
      <w:r w:rsidRPr="000B629A">
        <w:rPr>
          <w:b/>
          <w:bCs/>
          <w:color w:val="000000"/>
          <w:sz w:val="28"/>
          <w:szCs w:val="28"/>
        </w:rPr>
        <w:t xml:space="preserve">  </w:t>
      </w:r>
      <w:r w:rsidR="002C417D">
        <w:rPr>
          <w:b/>
          <w:bCs/>
          <w:color w:val="000000"/>
          <w:sz w:val="28"/>
          <w:szCs w:val="28"/>
        </w:rPr>
        <w:t xml:space="preserve">                  </w:t>
      </w:r>
      <w:r w:rsidRPr="000B629A">
        <w:rPr>
          <w:b/>
          <w:bCs/>
          <w:color w:val="000000"/>
          <w:sz w:val="28"/>
          <w:szCs w:val="28"/>
        </w:rPr>
        <w:t xml:space="preserve">РОСТОВСКАЯ ОБЛАСТЬ </w:t>
      </w:r>
    </w:p>
    <w:p w:rsidR="000B629A" w:rsidRPr="000B629A" w:rsidRDefault="000B629A" w:rsidP="000B629A">
      <w:pPr>
        <w:pStyle w:val="a5"/>
        <w:widowControl w:val="0"/>
        <w:spacing w:before="0" w:beforeAutospacing="0" w:after="0" w:afterAutospacing="0"/>
        <w:jc w:val="center"/>
      </w:pPr>
      <w:r w:rsidRPr="000B629A">
        <w:rPr>
          <w:b/>
          <w:bCs/>
          <w:color w:val="000000"/>
          <w:sz w:val="28"/>
          <w:szCs w:val="28"/>
        </w:rPr>
        <w:t>АЗОВСКИЙ РАЙОН</w:t>
      </w:r>
    </w:p>
    <w:p w:rsidR="000B629A" w:rsidRPr="000B629A" w:rsidRDefault="000B629A" w:rsidP="000B629A">
      <w:pPr>
        <w:pStyle w:val="a5"/>
        <w:widowControl w:val="0"/>
        <w:spacing w:before="0" w:beforeAutospacing="0" w:after="0" w:afterAutospacing="0"/>
        <w:jc w:val="center"/>
      </w:pPr>
      <w:r w:rsidRPr="000B629A">
        <w:rPr>
          <w:b/>
          <w:bCs/>
          <w:color w:val="000000"/>
          <w:sz w:val="28"/>
          <w:szCs w:val="28"/>
        </w:rPr>
        <w:t>СОБРАНИЕ ДЕПУТАТОВ</w:t>
      </w:r>
      <w:r w:rsidRPr="000B629A">
        <w:rPr>
          <w:b/>
          <w:bCs/>
          <w:color w:val="000000"/>
          <w:sz w:val="28"/>
          <w:szCs w:val="28"/>
        </w:rPr>
        <w:br/>
        <w:t> ОБИЛЬНЕНСКОГО  СЕЛЬСКОГО ПОСЕЛЕНИЯ</w:t>
      </w:r>
    </w:p>
    <w:p w:rsidR="000B629A" w:rsidRPr="000B629A" w:rsidRDefault="000B629A" w:rsidP="000B629A">
      <w:pPr>
        <w:pStyle w:val="a5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B629A">
        <w:rPr>
          <w:b/>
          <w:bCs/>
          <w:color w:val="000000"/>
          <w:sz w:val="28"/>
          <w:szCs w:val="28"/>
        </w:rPr>
        <w:t>ПЯТЫЙ  СОЗЫВ</w:t>
      </w:r>
    </w:p>
    <w:p w:rsidR="000B629A" w:rsidRPr="000B629A" w:rsidRDefault="000B629A" w:rsidP="000B629A">
      <w:pPr>
        <w:pStyle w:val="a5"/>
        <w:widowControl w:val="0"/>
        <w:spacing w:before="0" w:beforeAutospacing="0" w:after="0" w:afterAutospacing="0"/>
        <w:jc w:val="center"/>
      </w:pPr>
    </w:p>
    <w:p w:rsidR="000B629A" w:rsidRPr="000B629A" w:rsidRDefault="000B629A" w:rsidP="000B629A">
      <w:pPr>
        <w:pStyle w:val="a5"/>
        <w:widowControl w:val="0"/>
        <w:spacing w:before="0" w:beforeAutospacing="0" w:after="0" w:afterAutospacing="0"/>
        <w:jc w:val="center"/>
      </w:pPr>
      <w:r w:rsidRPr="000B629A">
        <w:rPr>
          <w:b/>
          <w:bCs/>
          <w:color w:val="000000"/>
          <w:sz w:val="28"/>
          <w:szCs w:val="28"/>
        </w:rPr>
        <w:t>РЕШЕНИЕ</w:t>
      </w:r>
    </w:p>
    <w:p w:rsidR="000B629A" w:rsidRPr="000B629A" w:rsidRDefault="000B629A" w:rsidP="000B629A">
      <w:pPr>
        <w:rPr>
          <w:rFonts w:ascii="Times New Roman" w:hAnsi="Times New Roman" w:cs="Times New Roman"/>
        </w:rPr>
      </w:pPr>
    </w:p>
    <w:p w:rsidR="000B629A" w:rsidRPr="002C417D" w:rsidRDefault="002C417D" w:rsidP="000B629A">
      <w:pPr>
        <w:rPr>
          <w:rFonts w:ascii="Times New Roman" w:hAnsi="Times New Roman" w:cs="Times New Roman"/>
          <w:sz w:val="28"/>
          <w:szCs w:val="28"/>
        </w:rPr>
      </w:pPr>
      <w:bookmarkStart w:id="0" w:name="_Hlk179806207"/>
      <w:r w:rsidRPr="002C417D">
        <w:rPr>
          <w:rFonts w:ascii="Times New Roman" w:hAnsi="Times New Roman" w:cs="Times New Roman"/>
          <w:sz w:val="28"/>
          <w:szCs w:val="28"/>
        </w:rPr>
        <w:t xml:space="preserve">27 января </w:t>
      </w:r>
      <w:r w:rsidR="000B629A" w:rsidRPr="002C417D">
        <w:rPr>
          <w:rFonts w:ascii="Times New Roman" w:hAnsi="Times New Roman" w:cs="Times New Roman"/>
          <w:sz w:val="28"/>
          <w:szCs w:val="28"/>
        </w:rPr>
        <w:t xml:space="preserve">2025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29A" w:rsidRPr="002C41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7922" w:rsidRPr="002C417D">
        <w:rPr>
          <w:rFonts w:ascii="Times New Roman" w:hAnsi="Times New Roman" w:cs="Times New Roman"/>
          <w:sz w:val="28"/>
          <w:szCs w:val="28"/>
        </w:rPr>
        <w:t xml:space="preserve">№ </w:t>
      </w:r>
      <w:r w:rsidRPr="002C417D">
        <w:rPr>
          <w:rFonts w:ascii="Times New Roman" w:hAnsi="Times New Roman" w:cs="Times New Roman"/>
          <w:sz w:val="28"/>
          <w:szCs w:val="28"/>
        </w:rPr>
        <w:t>96</w:t>
      </w:r>
      <w:r w:rsidR="000B629A" w:rsidRPr="002C417D">
        <w:rPr>
          <w:rFonts w:ascii="Times New Roman" w:hAnsi="Times New Roman" w:cs="Times New Roman"/>
          <w:sz w:val="28"/>
          <w:szCs w:val="28"/>
        </w:rPr>
        <w:t xml:space="preserve">                                              п. Овощной</w:t>
      </w:r>
    </w:p>
    <w:bookmarkEnd w:id="0"/>
    <w:p w:rsidR="000B629A" w:rsidRPr="000B629A" w:rsidRDefault="000B629A" w:rsidP="000B629A">
      <w:pPr>
        <w:rPr>
          <w:rFonts w:ascii="Times New Roman" w:hAnsi="Times New Roman" w:cs="Times New Roman"/>
        </w:rPr>
      </w:pPr>
    </w:p>
    <w:p w:rsidR="002C417D" w:rsidRPr="002C417D" w:rsidRDefault="000B629A" w:rsidP="000B629A">
      <w:pPr>
        <w:ind w:right="3826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</w:p>
    <w:p w:rsidR="002C417D" w:rsidRPr="002C417D" w:rsidRDefault="000B629A" w:rsidP="000B629A">
      <w:pPr>
        <w:ind w:right="3826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</w:p>
    <w:p w:rsidR="002C417D" w:rsidRPr="002C417D" w:rsidRDefault="000B629A" w:rsidP="000B629A">
      <w:pPr>
        <w:ind w:right="3826"/>
        <w:rPr>
          <w:rFonts w:ascii="Times New Roman" w:hAnsi="Times New Roman" w:cs="Times New Roman"/>
          <w:sz w:val="28"/>
          <w:szCs w:val="28"/>
        </w:rPr>
      </w:pPr>
      <w:proofErr w:type="gramStart"/>
      <w:r w:rsidRPr="002C417D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2C417D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bookmarkStart w:id="1" w:name="_Hlk179806545"/>
    </w:p>
    <w:p w:rsidR="000B629A" w:rsidRPr="002C417D" w:rsidRDefault="000B629A" w:rsidP="000B629A">
      <w:pPr>
        <w:ind w:right="3826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>Обильненского</w:t>
      </w:r>
      <w:bookmarkEnd w:id="1"/>
      <w:r w:rsidRPr="002C41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0ADF" w:rsidRPr="002C417D" w:rsidRDefault="00D50ADF" w:rsidP="00D50ADF">
      <w:pPr>
        <w:rPr>
          <w:rFonts w:ascii="Times New Roman" w:hAnsi="Times New Roman" w:cs="Times New Roman"/>
          <w:sz w:val="28"/>
          <w:szCs w:val="28"/>
        </w:rPr>
      </w:pPr>
    </w:p>
    <w:p w:rsidR="00D50ADF" w:rsidRPr="002C417D" w:rsidRDefault="00D50ADF" w:rsidP="00D50AD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17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0B629A" w:rsidRPr="002C417D">
        <w:rPr>
          <w:rFonts w:ascii="Times New Roman" w:hAnsi="Times New Roman" w:cs="Times New Roman"/>
          <w:sz w:val="28"/>
          <w:szCs w:val="28"/>
        </w:rPr>
        <w:t>Обильненского сельского поселения</w:t>
      </w:r>
      <w:r w:rsidRPr="002C417D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577922" w:rsidRPr="002C417D">
        <w:rPr>
          <w:rFonts w:ascii="Times New Roman" w:hAnsi="Times New Roman" w:cs="Times New Roman"/>
          <w:sz w:val="28"/>
          <w:szCs w:val="28"/>
        </w:rPr>
        <w:t>Собрания депутатов Обильненского сельского поселения</w:t>
      </w:r>
      <w:r w:rsidRPr="002C417D">
        <w:rPr>
          <w:rFonts w:ascii="Times New Roman" w:hAnsi="Times New Roman" w:cs="Times New Roman"/>
          <w:sz w:val="28"/>
          <w:szCs w:val="28"/>
        </w:rPr>
        <w:t xml:space="preserve"> от «</w:t>
      </w:r>
      <w:r w:rsidR="00577922" w:rsidRPr="002C417D">
        <w:rPr>
          <w:rFonts w:ascii="Times New Roman" w:hAnsi="Times New Roman" w:cs="Times New Roman"/>
          <w:sz w:val="28"/>
          <w:szCs w:val="28"/>
        </w:rPr>
        <w:t>27</w:t>
      </w:r>
      <w:r w:rsidRPr="002C417D">
        <w:rPr>
          <w:rFonts w:ascii="Times New Roman" w:hAnsi="Times New Roman" w:cs="Times New Roman"/>
          <w:sz w:val="28"/>
          <w:szCs w:val="28"/>
        </w:rPr>
        <w:t xml:space="preserve">» </w:t>
      </w:r>
      <w:r w:rsidR="00577922" w:rsidRPr="002C417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2C417D">
        <w:rPr>
          <w:rFonts w:ascii="Times New Roman" w:hAnsi="Times New Roman" w:cs="Times New Roman"/>
          <w:sz w:val="28"/>
          <w:szCs w:val="28"/>
        </w:rPr>
        <w:t xml:space="preserve"> </w:t>
      </w:r>
      <w:r w:rsidR="00577922" w:rsidRPr="002C417D">
        <w:rPr>
          <w:rFonts w:ascii="Times New Roman" w:hAnsi="Times New Roman" w:cs="Times New Roman"/>
          <w:sz w:val="28"/>
          <w:szCs w:val="28"/>
        </w:rPr>
        <w:t>2025</w:t>
      </w:r>
      <w:r w:rsidRPr="002C41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77922" w:rsidRPr="002C417D">
        <w:rPr>
          <w:rFonts w:ascii="Times New Roman" w:hAnsi="Times New Roman" w:cs="Times New Roman"/>
          <w:sz w:val="28"/>
          <w:szCs w:val="28"/>
        </w:rPr>
        <w:t xml:space="preserve">94 </w:t>
      </w:r>
      <w:r w:rsidRPr="002C417D">
        <w:rPr>
          <w:rFonts w:ascii="Times New Roman" w:hAnsi="Times New Roman" w:cs="Times New Roman"/>
          <w:sz w:val="28"/>
          <w:szCs w:val="28"/>
        </w:rPr>
        <w:t>«Об утверждении прогнозного плана</w:t>
      </w:r>
      <w:proofErr w:type="gramEnd"/>
      <w:r w:rsidRPr="002C417D">
        <w:rPr>
          <w:rFonts w:ascii="Times New Roman" w:hAnsi="Times New Roman" w:cs="Times New Roman"/>
          <w:sz w:val="28"/>
          <w:szCs w:val="28"/>
        </w:rPr>
        <w:t xml:space="preserve"> (программы) приватизации на </w:t>
      </w:r>
      <w:r w:rsidR="000B629A" w:rsidRPr="002C417D">
        <w:rPr>
          <w:rFonts w:ascii="Times New Roman" w:hAnsi="Times New Roman" w:cs="Times New Roman"/>
          <w:sz w:val="28"/>
          <w:szCs w:val="28"/>
        </w:rPr>
        <w:t>2025</w:t>
      </w:r>
      <w:r w:rsidRPr="002C417D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D50ADF" w:rsidRPr="002C417D" w:rsidRDefault="00D50ADF" w:rsidP="00D50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0ADF" w:rsidRPr="002C417D" w:rsidRDefault="00D50ADF" w:rsidP="00D50ADF">
      <w:pPr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1. Осуществить продажу имущества, находящегося в муниципальной собственности </w:t>
      </w:r>
      <w:r w:rsidR="000B629A" w:rsidRPr="002C417D">
        <w:rPr>
          <w:rFonts w:ascii="Times New Roman" w:hAnsi="Times New Roman" w:cs="Times New Roman"/>
          <w:sz w:val="28"/>
          <w:szCs w:val="28"/>
        </w:rPr>
        <w:t>Обильненского сельского поселения</w:t>
      </w:r>
      <w:r w:rsidRPr="002C417D">
        <w:rPr>
          <w:rFonts w:ascii="Times New Roman" w:hAnsi="Times New Roman" w:cs="Times New Roman"/>
          <w:sz w:val="28"/>
          <w:szCs w:val="28"/>
        </w:rPr>
        <w:t>, посредством публичного предложения в электронной форме.</w:t>
      </w:r>
    </w:p>
    <w:p w:rsidR="00D50ADF" w:rsidRPr="002C417D" w:rsidRDefault="00D50ADF" w:rsidP="00D50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2. </w:t>
      </w:r>
      <w:r w:rsidR="005B3D1A" w:rsidRPr="002C417D">
        <w:rPr>
          <w:rFonts w:ascii="Times New Roman" w:hAnsi="Times New Roman" w:cs="Times New Roman"/>
          <w:sz w:val="28"/>
          <w:szCs w:val="28"/>
        </w:rPr>
        <w:t xml:space="preserve">    </w:t>
      </w:r>
      <w:r w:rsidRPr="002C417D">
        <w:rPr>
          <w:rFonts w:ascii="Times New Roman" w:hAnsi="Times New Roman" w:cs="Times New Roman"/>
          <w:sz w:val="28"/>
          <w:szCs w:val="28"/>
        </w:rPr>
        <w:t>Утвердить следующие условия приватизации имущества:</w:t>
      </w:r>
    </w:p>
    <w:p w:rsidR="000B629A" w:rsidRPr="002C417D" w:rsidRDefault="005B3D1A" w:rsidP="000B62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50ADF" w:rsidRPr="002C417D">
        <w:rPr>
          <w:rFonts w:ascii="Times New Roman" w:hAnsi="Times New Roman" w:cs="Times New Roman"/>
          <w:sz w:val="28"/>
          <w:szCs w:val="28"/>
        </w:rPr>
        <w:t xml:space="preserve">Лот № </w:t>
      </w:r>
      <w:r w:rsidRPr="002C417D">
        <w:rPr>
          <w:rFonts w:ascii="Times New Roman" w:hAnsi="Times New Roman" w:cs="Times New Roman"/>
          <w:sz w:val="28"/>
          <w:szCs w:val="28"/>
        </w:rPr>
        <w:t xml:space="preserve">1 </w:t>
      </w:r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>- здание нежилое, расположенное на земельном участке: здание нежилое площадью 324 кв.м., кадастровый номер 61:01:0030901:717, наименование: здание сельского клуба, количество этажей, в том числе подземных этажей: 1, в том числе подземных 0, расположенное по адресу:</w:t>
      </w:r>
      <w:proofErr w:type="gramEnd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Ростовская область, Азовский район, х. </w:t>
      </w:r>
      <w:proofErr w:type="spellStart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 xml:space="preserve"> - Койсуг, ул. Степная, д. 26 а, ограничение прав и обременение объекта недвижимости: не зарегистрировано, и земельный участок площадью 815 +/- 10 кв.м., кадастровый номер 61:01:0030901:1617, категория земель: земли населенных пунктов, виды разрешенного использования: объекты культурно - </w:t>
      </w:r>
      <w:proofErr w:type="spellStart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расположенный по адресу:</w:t>
      </w:r>
      <w:proofErr w:type="gramEnd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Федерация, Ростовская область, Азовский район, х. </w:t>
      </w:r>
      <w:proofErr w:type="spellStart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>Усть-Койсуг</w:t>
      </w:r>
      <w:proofErr w:type="spellEnd"/>
      <w:r w:rsidR="000B629A" w:rsidRPr="002C417D">
        <w:rPr>
          <w:rFonts w:ascii="Times New Roman" w:hAnsi="Times New Roman" w:cs="Times New Roman"/>
          <w:color w:val="000000"/>
          <w:sz w:val="28"/>
          <w:szCs w:val="28"/>
        </w:rPr>
        <w:t>, земельный участок расположен восточнее земельного участка с кадастровым номером 61:01:0030901:72, ограничение прав и обременение объекта недвижимости: не зарегистрировано.</w:t>
      </w:r>
    </w:p>
    <w:p w:rsidR="00D50ADF" w:rsidRPr="002C417D" w:rsidRDefault="00D50ADF" w:rsidP="00D50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цена первоначального предложения </w:t>
      </w:r>
      <w:r w:rsidR="000B629A" w:rsidRPr="002C417D">
        <w:rPr>
          <w:rFonts w:ascii="Times New Roman" w:hAnsi="Times New Roman" w:cs="Times New Roman"/>
          <w:sz w:val="28"/>
          <w:szCs w:val="28"/>
        </w:rPr>
        <w:t xml:space="preserve">4 303 139,00 </w:t>
      </w:r>
      <w:r w:rsidRPr="002C417D">
        <w:rPr>
          <w:rFonts w:ascii="Times New Roman" w:hAnsi="Times New Roman" w:cs="Times New Roman"/>
          <w:sz w:val="28"/>
          <w:szCs w:val="28"/>
        </w:rPr>
        <w:t>руб.;</w:t>
      </w:r>
    </w:p>
    <w:p w:rsidR="00D50ADF" w:rsidRPr="002C417D" w:rsidRDefault="00D50ADF" w:rsidP="00D50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величина снижения цены первоначального предложения («шаг понижения») </w:t>
      </w:r>
      <w:r w:rsidR="000B629A" w:rsidRPr="002C417D">
        <w:rPr>
          <w:rFonts w:ascii="Times New Roman" w:hAnsi="Times New Roman" w:cs="Times New Roman"/>
          <w:sz w:val="28"/>
          <w:szCs w:val="28"/>
        </w:rPr>
        <w:t>430 313,90</w:t>
      </w:r>
      <w:r w:rsidRPr="002C417D">
        <w:rPr>
          <w:rFonts w:ascii="Times New Roman" w:hAnsi="Times New Roman" w:cs="Times New Roman"/>
          <w:sz w:val="28"/>
          <w:szCs w:val="28"/>
        </w:rPr>
        <w:t> руб.;</w:t>
      </w:r>
    </w:p>
    <w:p w:rsidR="00D50ADF" w:rsidRPr="002C417D" w:rsidRDefault="00D50ADF" w:rsidP="00D50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минимальная цена предложения, по которой может быть продано имущество (цена отсечения) </w:t>
      </w:r>
      <w:r w:rsidR="000B629A" w:rsidRPr="002C417D">
        <w:rPr>
          <w:rFonts w:ascii="Times New Roman" w:hAnsi="Times New Roman" w:cs="Times New Roman"/>
          <w:sz w:val="28"/>
          <w:szCs w:val="28"/>
        </w:rPr>
        <w:t>2 151 569,50</w:t>
      </w:r>
      <w:r w:rsidRPr="002C417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50ADF" w:rsidRPr="002C417D" w:rsidRDefault="00D50ADF" w:rsidP="00D50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величина повышения цены («шаг аукциона») </w:t>
      </w:r>
      <w:r w:rsidR="000B629A" w:rsidRPr="002C417D">
        <w:rPr>
          <w:rFonts w:ascii="Times New Roman" w:hAnsi="Times New Roman" w:cs="Times New Roman"/>
          <w:sz w:val="28"/>
          <w:szCs w:val="28"/>
        </w:rPr>
        <w:t>215 156,95</w:t>
      </w:r>
      <w:r w:rsidRPr="002C417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50ADF" w:rsidRPr="002C417D" w:rsidRDefault="00D50ADF" w:rsidP="00D50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lastRenderedPageBreak/>
        <w:t xml:space="preserve">срок и порядок оплаты </w:t>
      </w:r>
      <w:r w:rsidR="000B629A" w:rsidRPr="002C417D">
        <w:rPr>
          <w:rFonts w:ascii="Times New Roman" w:hAnsi="Times New Roman" w:cs="Times New Roman"/>
          <w:sz w:val="28"/>
          <w:szCs w:val="28"/>
        </w:rPr>
        <w:t>–</w:t>
      </w:r>
      <w:r w:rsidRPr="002C417D">
        <w:rPr>
          <w:rFonts w:ascii="Times New Roman" w:hAnsi="Times New Roman" w:cs="Times New Roman"/>
          <w:sz w:val="28"/>
          <w:szCs w:val="28"/>
        </w:rPr>
        <w:t xml:space="preserve"> </w:t>
      </w:r>
      <w:r w:rsidR="000B629A" w:rsidRPr="002C417D">
        <w:rPr>
          <w:rFonts w:ascii="Times New Roman" w:hAnsi="Times New Roman" w:cs="Times New Roman"/>
          <w:sz w:val="28"/>
          <w:szCs w:val="28"/>
        </w:rPr>
        <w:t>в течение 5 рабочих дней после подписания договора</w:t>
      </w:r>
      <w:r w:rsidR="005B3D1A" w:rsidRPr="002C417D">
        <w:rPr>
          <w:rFonts w:ascii="Times New Roman" w:hAnsi="Times New Roman" w:cs="Times New Roman"/>
          <w:sz w:val="28"/>
          <w:szCs w:val="28"/>
        </w:rPr>
        <w:t xml:space="preserve"> куп</w:t>
      </w:r>
      <w:r w:rsidR="000B629A" w:rsidRPr="002C417D">
        <w:rPr>
          <w:rFonts w:ascii="Times New Roman" w:hAnsi="Times New Roman" w:cs="Times New Roman"/>
          <w:sz w:val="28"/>
          <w:szCs w:val="28"/>
        </w:rPr>
        <w:t>ли-продажи</w:t>
      </w:r>
      <w:r w:rsidRPr="002C417D">
        <w:rPr>
          <w:rFonts w:ascii="Times New Roman" w:hAnsi="Times New Roman" w:cs="Times New Roman"/>
          <w:sz w:val="28"/>
          <w:szCs w:val="28"/>
        </w:rPr>
        <w:t>.</w:t>
      </w:r>
    </w:p>
    <w:p w:rsidR="00D50ADF" w:rsidRPr="002C417D" w:rsidRDefault="00D50ADF" w:rsidP="00D50ADF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17D">
        <w:rPr>
          <w:rFonts w:ascii="Times New Roman" w:hAnsi="Times New Roman" w:cs="Times New Roman"/>
          <w:sz w:val="28"/>
          <w:szCs w:val="28"/>
        </w:rPr>
        <w:t>3.</w:t>
      </w:r>
      <w:r w:rsidR="000B629A" w:rsidRPr="002C417D">
        <w:rPr>
          <w:rFonts w:ascii="Times New Roman" w:hAnsi="Times New Roman" w:cs="Times New Roman"/>
          <w:sz w:val="28"/>
          <w:szCs w:val="28"/>
        </w:rPr>
        <w:t xml:space="preserve"> Вербило Евгении Петровне</w:t>
      </w:r>
      <w:r w:rsidRPr="002C417D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</w:t>
      </w:r>
      <w:r w:rsidR="005B3D1A" w:rsidRPr="002C417D">
        <w:rPr>
          <w:rFonts w:ascii="Times New Roman" w:hAnsi="Times New Roman" w:cs="Times New Roman"/>
          <w:sz w:val="28"/>
          <w:szCs w:val="28"/>
        </w:rPr>
        <w:t>Решения</w:t>
      </w:r>
      <w:r w:rsidRPr="002C41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www.torgi.gov.ru </w:t>
      </w:r>
      <w:r w:rsidRPr="002C417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десяти дней со дня подписания настоящего распоряжения.</w:t>
      </w:r>
    </w:p>
    <w:p w:rsidR="00D50ADF" w:rsidRPr="002C417D" w:rsidRDefault="00D50ADF" w:rsidP="000B62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0B629A" w:rsidRPr="002C417D">
        <w:rPr>
          <w:rFonts w:ascii="Times New Roman" w:hAnsi="Times New Roman" w:cs="Times New Roman"/>
          <w:sz w:val="28"/>
          <w:szCs w:val="28"/>
        </w:rPr>
        <w:t xml:space="preserve">Вербило Евгении Петровне </w:t>
      </w:r>
      <w:r w:rsidRPr="002C417D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5B3D1A" w:rsidRPr="002C417D">
        <w:rPr>
          <w:rFonts w:ascii="Times New Roman" w:hAnsi="Times New Roman" w:cs="Times New Roman"/>
          <w:sz w:val="28"/>
          <w:szCs w:val="28"/>
        </w:rPr>
        <w:t>Решения</w:t>
      </w:r>
      <w:r w:rsidRPr="002C41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0B629A" w:rsidRPr="002C417D">
        <w:rPr>
          <w:rFonts w:ascii="Times New Roman" w:hAnsi="Times New Roman" w:cs="Times New Roman"/>
          <w:sz w:val="28"/>
          <w:szCs w:val="28"/>
        </w:rPr>
        <w:t>http://obilnenskaya-adm.ru/</w:t>
      </w:r>
      <w:r w:rsidR="000B629A" w:rsidRPr="002C41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C417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десяти дней со дня подписания настоящего распоряжения.</w:t>
      </w:r>
    </w:p>
    <w:p w:rsidR="005B3D1A" w:rsidRPr="002C417D" w:rsidRDefault="002C417D" w:rsidP="005B3D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ADF" w:rsidRPr="002C417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50ADF" w:rsidRPr="002C4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0ADF" w:rsidRPr="002C417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B3D1A" w:rsidRPr="002C417D">
        <w:rPr>
          <w:rFonts w:ascii="Times New Roman" w:hAnsi="Times New Roman" w:cs="Times New Roman"/>
          <w:sz w:val="28"/>
          <w:szCs w:val="28"/>
        </w:rPr>
        <w:t>Решения</w:t>
      </w:r>
      <w:r w:rsidR="00D50ADF" w:rsidRPr="002C417D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5B3D1A" w:rsidRPr="002C417D">
        <w:rPr>
          <w:rFonts w:ascii="Times New Roman" w:hAnsi="Times New Roman" w:cs="Times New Roman"/>
          <w:sz w:val="28"/>
          <w:szCs w:val="28"/>
        </w:rPr>
        <w:t>на Главу Администрации Обильненского сельского поселения А.А. Тринц.</w:t>
      </w:r>
    </w:p>
    <w:p w:rsidR="00D50ADF" w:rsidRPr="002C417D" w:rsidRDefault="00D50ADF" w:rsidP="00D50ADF">
      <w:pPr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подписания.</w:t>
      </w:r>
    </w:p>
    <w:p w:rsidR="00D50ADF" w:rsidRPr="002C417D" w:rsidRDefault="00D50ADF" w:rsidP="00D50ADF">
      <w:pPr>
        <w:rPr>
          <w:rFonts w:ascii="Times New Roman" w:hAnsi="Times New Roman" w:cs="Times New Roman"/>
          <w:sz w:val="28"/>
          <w:szCs w:val="28"/>
        </w:rPr>
      </w:pPr>
    </w:p>
    <w:p w:rsidR="005B3D1A" w:rsidRPr="002C417D" w:rsidRDefault="005B3D1A" w:rsidP="005B3D1A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B3D1A" w:rsidRPr="002C417D" w:rsidRDefault="005B3D1A" w:rsidP="005B3D1A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B3D1A" w:rsidRPr="002C417D" w:rsidRDefault="005B3D1A" w:rsidP="005B3D1A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B3D1A" w:rsidRPr="002C417D" w:rsidRDefault="002C417D" w:rsidP="005B3D1A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D1A" w:rsidRPr="002C417D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5B3D1A" w:rsidRPr="002C417D" w:rsidRDefault="002C417D" w:rsidP="005B3D1A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     д</w:t>
      </w:r>
      <w:r w:rsidR="005B3D1A" w:rsidRPr="002C417D">
        <w:rPr>
          <w:rFonts w:ascii="Times New Roman" w:hAnsi="Times New Roman" w:cs="Times New Roman"/>
          <w:sz w:val="28"/>
          <w:szCs w:val="28"/>
        </w:rPr>
        <w:t>епутатов - глава Обильненского</w:t>
      </w:r>
    </w:p>
    <w:p w:rsidR="005B3D1A" w:rsidRPr="002C417D" w:rsidRDefault="002C417D" w:rsidP="005B3D1A">
      <w:pPr>
        <w:spacing w:line="240" w:lineRule="atLeas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C4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3D1A" w:rsidRPr="002C417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Бабаев С.А.</w:t>
      </w:r>
    </w:p>
    <w:p w:rsidR="00D50ADF" w:rsidRPr="002C417D" w:rsidRDefault="00D50ADF" w:rsidP="00D50ADF">
      <w:pPr>
        <w:rPr>
          <w:rFonts w:ascii="Times New Roman" w:hAnsi="Times New Roman" w:cs="Times New Roman"/>
          <w:sz w:val="28"/>
          <w:szCs w:val="28"/>
        </w:rPr>
      </w:pPr>
    </w:p>
    <w:p w:rsidR="008065DC" w:rsidRPr="002C417D" w:rsidRDefault="008065DC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065DC" w:rsidRPr="002C417D" w:rsidSect="002C417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067"/>
    <w:rsid w:val="00014D46"/>
    <w:rsid w:val="000B0CFB"/>
    <w:rsid w:val="000B629A"/>
    <w:rsid w:val="00164ADF"/>
    <w:rsid w:val="001E1A5D"/>
    <w:rsid w:val="002C417D"/>
    <w:rsid w:val="00480FDC"/>
    <w:rsid w:val="004D5745"/>
    <w:rsid w:val="00570A78"/>
    <w:rsid w:val="00577922"/>
    <w:rsid w:val="005B3D1A"/>
    <w:rsid w:val="005D7938"/>
    <w:rsid w:val="005F6F84"/>
    <w:rsid w:val="00696B01"/>
    <w:rsid w:val="008065DC"/>
    <w:rsid w:val="008E325D"/>
    <w:rsid w:val="008F4321"/>
    <w:rsid w:val="00AE0067"/>
    <w:rsid w:val="00AF5D82"/>
    <w:rsid w:val="00B61418"/>
    <w:rsid w:val="00BB1631"/>
    <w:rsid w:val="00BF1516"/>
    <w:rsid w:val="00BF6F35"/>
    <w:rsid w:val="00D242A9"/>
    <w:rsid w:val="00D50ADF"/>
    <w:rsid w:val="00E77C88"/>
    <w:rsid w:val="00E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14D46"/>
    <w:rPr>
      <w:color w:val="605E5C"/>
      <w:shd w:val="clear" w:color="auto" w:fill="E1DFDD"/>
    </w:rPr>
  </w:style>
  <w:style w:type="paragraph" w:customStyle="1" w:styleId="docdata">
    <w:name w:val="docdata"/>
    <w:aliases w:val="docy,v5,3316,bqiaagaaeyqcaaagiaiaaapccqaabeojaaaaaaaaaaaaaaaaaaaaaaaaaaaaaaaaaaaaaaaaaaaaaaaaaaaaaaaaaaaaaaaaaaaaaaaaaaaaaaaaaaaaaaaaaaaaaaaaaaaaaaaaaaaaaaaaaaaaaaaaaaaaaaaaaaaaaaaaaaaaaaaaaaaaaaaaaaaaaaaaaaaaaaaaaaaaaaaaaaaaaaaaaaaaaaaaaaaaaaaa"/>
    <w:basedOn w:val="a"/>
    <w:rsid w:val="000B62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0B62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0B6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14D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23</cp:revision>
  <dcterms:created xsi:type="dcterms:W3CDTF">2019-06-14T13:04:00Z</dcterms:created>
  <dcterms:modified xsi:type="dcterms:W3CDTF">2025-02-10T07:10:00Z</dcterms:modified>
</cp:coreProperties>
</file>